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697" w:rsidRDefault="00025697" w:rsidP="006247E0">
      <w:pPr>
        <w:rPr>
          <w:sz w:val="26"/>
        </w:rPr>
      </w:pPr>
    </w:p>
    <w:p w:rsidR="00025697" w:rsidRDefault="00025697" w:rsidP="006247E0">
      <w:pPr>
        <w:rPr>
          <w:sz w:val="26"/>
        </w:rPr>
      </w:pPr>
    </w:p>
    <w:p w:rsidR="006247E0" w:rsidRPr="006247E0" w:rsidRDefault="00B07146" w:rsidP="006247E0">
      <w:pPr>
        <w:rPr>
          <w:sz w:val="26"/>
        </w:rPr>
      </w:pPr>
      <w:r>
        <w:rPr>
          <w:rFonts w:hint="eastAsia"/>
          <w:sz w:val="26"/>
        </w:rPr>
        <w:t>尊敬</w:t>
      </w:r>
      <w:r>
        <w:rPr>
          <w:sz w:val="26"/>
        </w:rPr>
        <w:t>的</w:t>
      </w:r>
      <w:r w:rsidR="005C5817">
        <w:rPr>
          <w:rFonts w:hint="eastAsia"/>
          <w:sz w:val="26"/>
        </w:rPr>
        <w:t>各位</w:t>
      </w:r>
      <w:r w:rsidR="005C5817">
        <w:rPr>
          <w:sz w:val="26"/>
        </w:rPr>
        <w:t>专任</w:t>
      </w:r>
      <w:r>
        <w:rPr>
          <w:rFonts w:hint="eastAsia"/>
          <w:sz w:val="26"/>
        </w:rPr>
        <w:t>老</w:t>
      </w:r>
      <w:r>
        <w:rPr>
          <w:sz w:val="26"/>
        </w:rPr>
        <w:t>师</w:t>
      </w:r>
      <w:r w:rsidR="006247E0" w:rsidRPr="006247E0">
        <w:rPr>
          <w:rFonts w:hint="eastAsia"/>
          <w:sz w:val="26"/>
        </w:rPr>
        <w:t>：</w:t>
      </w:r>
    </w:p>
    <w:p w:rsidR="006247E0" w:rsidRPr="006247E0" w:rsidRDefault="006247E0" w:rsidP="006247E0">
      <w:pPr>
        <w:ind w:firstLineChars="200" w:firstLine="520"/>
        <w:rPr>
          <w:sz w:val="26"/>
        </w:rPr>
      </w:pPr>
      <w:r w:rsidRPr="006247E0">
        <w:rPr>
          <w:rFonts w:hint="eastAsia"/>
          <w:sz w:val="26"/>
        </w:rPr>
        <w:t>根据学校教务</w:t>
      </w:r>
      <w:r w:rsidRPr="006247E0">
        <w:rPr>
          <w:sz w:val="26"/>
        </w:rPr>
        <w:t>处的相关工作安排，我院</w:t>
      </w:r>
      <w:r w:rsidRPr="006247E0">
        <w:rPr>
          <w:rFonts w:hint="eastAsia"/>
          <w:sz w:val="26"/>
        </w:rPr>
        <w:t>在大</w:t>
      </w:r>
      <w:r w:rsidRPr="006247E0">
        <w:rPr>
          <w:sz w:val="26"/>
        </w:rPr>
        <w:t>一至</w:t>
      </w:r>
      <w:r w:rsidRPr="006247E0">
        <w:rPr>
          <w:rFonts w:hint="eastAsia"/>
          <w:sz w:val="26"/>
        </w:rPr>
        <w:t>大</w:t>
      </w:r>
      <w:r w:rsidRPr="006247E0">
        <w:rPr>
          <w:sz w:val="26"/>
        </w:rPr>
        <w:t>三年级的本科生中实施导师制。</w:t>
      </w:r>
      <w:r w:rsidRPr="006247E0">
        <w:rPr>
          <w:rFonts w:hint="eastAsia"/>
          <w:sz w:val="26"/>
        </w:rPr>
        <w:t>我</w:t>
      </w:r>
      <w:r w:rsidRPr="006247E0">
        <w:rPr>
          <w:sz w:val="26"/>
        </w:rPr>
        <w:t>院</w:t>
      </w:r>
      <w:r w:rsidR="00EE5B72">
        <w:rPr>
          <w:rFonts w:hint="eastAsia"/>
          <w:sz w:val="26"/>
        </w:rPr>
        <w:t>专任</w:t>
      </w:r>
      <w:r w:rsidRPr="006247E0">
        <w:rPr>
          <w:rFonts w:hint="eastAsia"/>
          <w:sz w:val="26"/>
        </w:rPr>
        <w:t>教师应</w:t>
      </w:r>
      <w:r w:rsidRPr="006247E0">
        <w:rPr>
          <w:sz w:val="26"/>
        </w:rPr>
        <w:t>全员参与</w:t>
      </w:r>
      <w:r w:rsidR="00EE5B72">
        <w:rPr>
          <w:rFonts w:hint="eastAsia"/>
          <w:sz w:val="26"/>
        </w:rPr>
        <w:t>本科</w:t>
      </w:r>
      <w:r w:rsidR="00EE5B72">
        <w:rPr>
          <w:sz w:val="26"/>
        </w:rPr>
        <w:t>生</w:t>
      </w:r>
      <w:r w:rsidRPr="006247E0">
        <w:rPr>
          <w:rFonts w:hint="eastAsia"/>
          <w:sz w:val="26"/>
        </w:rPr>
        <w:t>导师</w:t>
      </w:r>
      <w:r w:rsidRPr="006247E0">
        <w:rPr>
          <w:sz w:val="26"/>
        </w:rPr>
        <w:t>制</w:t>
      </w:r>
      <w:r w:rsidRPr="006247E0">
        <w:rPr>
          <w:rFonts w:hint="eastAsia"/>
          <w:sz w:val="26"/>
        </w:rPr>
        <w:t>指导</w:t>
      </w:r>
      <w:r w:rsidR="00EE5B72">
        <w:rPr>
          <w:rFonts w:hint="eastAsia"/>
          <w:sz w:val="26"/>
        </w:rPr>
        <w:t>工作</w:t>
      </w:r>
      <w:r w:rsidRPr="006247E0">
        <w:rPr>
          <w:rFonts w:hint="eastAsia"/>
          <w:sz w:val="26"/>
        </w:rPr>
        <w:t>，请各</w:t>
      </w:r>
      <w:r w:rsidRPr="006247E0">
        <w:rPr>
          <w:sz w:val="26"/>
        </w:rPr>
        <w:t>位教师</w:t>
      </w:r>
      <w:r w:rsidRPr="006247E0">
        <w:rPr>
          <w:rFonts w:hint="eastAsia"/>
          <w:sz w:val="26"/>
        </w:rPr>
        <w:t>认</w:t>
      </w:r>
      <w:r w:rsidRPr="006247E0">
        <w:rPr>
          <w:sz w:val="26"/>
        </w:rPr>
        <w:t>真阅读《</w:t>
      </w:r>
      <w:r w:rsidRPr="006247E0">
        <w:rPr>
          <w:rFonts w:hint="eastAsia"/>
          <w:sz w:val="26"/>
        </w:rPr>
        <w:t>广西大学马克思主义学院本科生导师制实施办法</w:t>
      </w:r>
      <w:r w:rsidRPr="006247E0">
        <w:rPr>
          <w:sz w:val="26"/>
        </w:rPr>
        <w:t>》</w:t>
      </w:r>
      <w:r w:rsidRPr="006247E0">
        <w:rPr>
          <w:rFonts w:hint="eastAsia"/>
          <w:sz w:val="26"/>
        </w:rPr>
        <w:t>，了解</w:t>
      </w:r>
      <w:r w:rsidRPr="006247E0">
        <w:rPr>
          <w:sz w:val="26"/>
        </w:rPr>
        <w:t>本科生导师的工作职责</w:t>
      </w:r>
      <w:r w:rsidR="005E4DAC">
        <w:rPr>
          <w:rFonts w:hint="eastAsia"/>
          <w:sz w:val="26"/>
        </w:rPr>
        <w:t>和</w:t>
      </w:r>
      <w:r w:rsidRPr="006247E0">
        <w:rPr>
          <w:sz w:val="26"/>
        </w:rPr>
        <w:t>考核办法。</w:t>
      </w:r>
    </w:p>
    <w:p w:rsidR="006247E0" w:rsidRPr="006247E0" w:rsidRDefault="006247E0" w:rsidP="006247E0">
      <w:pPr>
        <w:ind w:firstLineChars="200" w:firstLine="520"/>
        <w:rPr>
          <w:sz w:val="26"/>
        </w:rPr>
      </w:pPr>
      <w:r w:rsidRPr="006247E0">
        <w:rPr>
          <w:sz w:val="26"/>
        </w:rPr>
        <w:t>近期，</w:t>
      </w:r>
      <w:r w:rsidR="002D0B07" w:rsidRPr="002D0B07">
        <w:rPr>
          <w:rFonts w:hint="eastAsia"/>
          <w:color w:val="FF0000"/>
          <w:sz w:val="26"/>
        </w:rPr>
        <w:t>2</w:t>
      </w:r>
      <w:r w:rsidR="002D0B07" w:rsidRPr="002D0B07">
        <w:rPr>
          <w:color w:val="FF0000"/>
          <w:sz w:val="26"/>
        </w:rPr>
        <w:t>019</w:t>
      </w:r>
      <w:r w:rsidR="002D0B07" w:rsidRPr="002D0B07">
        <w:rPr>
          <w:color w:val="FF0000"/>
          <w:sz w:val="26"/>
        </w:rPr>
        <w:t>级</w:t>
      </w:r>
      <w:r w:rsidRPr="002D0B07">
        <w:rPr>
          <w:color w:val="FF0000"/>
          <w:sz w:val="26"/>
        </w:rPr>
        <w:t>本科生</w:t>
      </w:r>
      <w:r w:rsidRPr="006247E0">
        <w:rPr>
          <w:sz w:val="26"/>
        </w:rPr>
        <w:t>会主动联系自己</w:t>
      </w:r>
      <w:r w:rsidRPr="006247E0">
        <w:rPr>
          <w:rFonts w:hint="eastAsia"/>
          <w:sz w:val="26"/>
        </w:rPr>
        <w:t>拟</w:t>
      </w:r>
      <w:r w:rsidRPr="006247E0">
        <w:rPr>
          <w:sz w:val="26"/>
        </w:rPr>
        <w:t>选择的导师</w:t>
      </w:r>
      <w:r w:rsidRPr="006247E0">
        <w:rPr>
          <w:rFonts w:hint="eastAsia"/>
          <w:sz w:val="26"/>
        </w:rPr>
        <w:t>。原则</w:t>
      </w:r>
      <w:r w:rsidRPr="006247E0">
        <w:rPr>
          <w:sz w:val="26"/>
        </w:rPr>
        <w:t>上，</w:t>
      </w:r>
      <w:r w:rsidRPr="006247E0">
        <w:rPr>
          <w:rFonts w:hint="eastAsia"/>
          <w:sz w:val="26"/>
        </w:rPr>
        <w:t>1</w:t>
      </w:r>
      <w:r w:rsidRPr="006247E0">
        <w:rPr>
          <w:rFonts w:hint="eastAsia"/>
          <w:sz w:val="26"/>
        </w:rPr>
        <w:t>位教师</w:t>
      </w:r>
      <w:r w:rsidR="00EE5B72">
        <w:rPr>
          <w:rFonts w:hint="eastAsia"/>
          <w:sz w:val="26"/>
        </w:rPr>
        <w:t>可以</w:t>
      </w:r>
      <w:r w:rsidRPr="006247E0">
        <w:rPr>
          <w:rFonts w:hint="eastAsia"/>
          <w:sz w:val="26"/>
        </w:rPr>
        <w:t>指导</w:t>
      </w:r>
      <w:r w:rsidR="005E4DAC">
        <w:rPr>
          <w:rFonts w:hint="eastAsia"/>
          <w:sz w:val="26"/>
        </w:rPr>
        <w:t>3-</w:t>
      </w:r>
      <w:r w:rsidRPr="006247E0">
        <w:rPr>
          <w:sz w:val="26"/>
        </w:rPr>
        <w:t>5</w:t>
      </w:r>
      <w:r w:rsidRPr="006247E0">
        <w:rPr>
          <w:rFonts w:hint="eastAsia"/>
          <w:sz w:val="26"/>
        </w:rPr>
        <w:t>名本</w:t>
      </w:r>
      <w:r w:rsidRPr="006247E0">
        <w:rPr>
          <w:sz w:val="26"/>
        </w:rPr>
        <w:t>科</w:t>
      </w:r>
      <w:r w:rsidRPr="006247E0">
        <w:rPr>
          <w:rFonts w:hint="eastAsia"/>
          <w:sz w:val="26"/>
        </w:rPr>
        <w:t>学生</w:t>
      </w:r>
      <w:r w:rsidRPr="006247E0">
        <w:rPr>
          <w:sz w:val="26"/>
        </w:rPr>
        <w:t>，请各位教师在同意建立指导关系的</w:t>
      </w:r>
      <w:r w:rsidRPr="006247E0">
        <w:rPr>
          <w:rFonts w:hint="eastAsia"/>
          <w:sz w:val="26"/>
        </w:rPr>
        <w:t>学生</w:t>
      </w:r>
      <w:r w:rsidRPr="006247E0">
        <w:rPr>
          <w:sz w:val="26"/>
        </w:rPr>
        <w:t>所</w:t>
      </w:r>
      <w:r w:rsidR="00EE5B72">
        <w:rPr>
          <w:rFonts w:hint="eastAsia"/>
          <w:sz w:val="26"/>
        </w:rPr>
        <w:t>递交</w:t>
      </w:r>
      <w:r w:rsidRPr="006247E0">
        <w:rPr>
          <w:sz w:val="26"/>
        </w:rPr>
        <w:t>的</w:t>
      </w:r>
      <w:r w:rsidRPr="006247E0">
        <w:rPr>
          <w:rFonts w:hint="eastAsia"/>
          <w:sz w:val="26"/>
        </w:rPr>
        <w:t>《本</w:t>
      </w:r>
      <w:r w:rsidRPr="006247E0">
        <w:rPr>
          <w:sz w:val="26"/>
        </w:rPr>
        <w:t>科生</w:t>
      </w:r>
      <w:r w:rsidRPr="006247E0">
        <w:rPr>
          <w:rFonts w:hint="eastAsia"/>
          <w:sz w:val="26"/>
        </w:rPr>
        <w:t>与</w:t>
      </w:r>
      <w:r w:rsidRPr="006247E0">
        <w:rPr>
          <w:sz w:val="26"/>
        </w:rPr>
        <w:t>导师</w:t>
      </w:r>
      <w:r w:rsidRPr="006247E0">
        <w:rPr>
          <w:rFonts w:hint="eastAsia"/>
          <w:sz w:val="26"/>
        </w:rPr>
        <w:t>互选</w:t>
      </w:r>
      <w:r w:rsidRPr="006247E0">
        <w:rPr>
          <w:sz w:val="26"/>
        </w:rPr>
        <w:t>协议</w:t>
      </w:r>
      <w:r w:rsidRPr="006247E0">
        <w:rPr>
          <w:rFonts w:hint="eastAsia"/>
          <w:sz w:val="26"/>
        </w:rPr>
        <w:t>》</w:t>
      </w:r>
      <w:r w:rsidRPr="006247E0">
        <w:rPr>
          <w:sz w:val="26"/>
        </w:rPr>
        <w:t>上签字</w:t>
      </w:r>
      <w:r w:rsidR="00EE5B72">
        <w:rPr>
          <w:rFonts w:hint="eastAsia"/>
          <w:sz w:val="26"/>
        </w:rPr>
        <w:t>以</w:t>
      </w:r>
      <w:r w:rsidRPr="006247E0">
        <w:rPr>
          <w:rFonts w:hint="eastAsia"/>
          <w:sz w:val="26"/>
        </w:rPr>
        <w:t>确认</w:t>
      </w:r>
      <w:r w:rsidRPr="006247E0">
        <w:rPr>
          <w:sz w:val="26"/>
        </w:rPr>
        <w:t>指导关系。</w:t>
      </w:r>
    </w:p>
    <w:p w:rsidR="006247E0" w:rsidRPr="006247E0" w:rsidRDefault="006247E0" w:rsidP="006247E0">
      <w:pPr>
        <w:ind w:firstLineChars="200" w:firstLine="520"/>
        <w:rPr>
          <w:sz w:val="26"/>
        </w:rPr>
      </w:pPr>
      <w:r w:rsidRPr="006247E0">
        <w:rPr>
          <w:rFonts w:hint="eastAsia"/>
          <w:sz w:val="26"/>
        </w:rPr>
        <w:t>附</w:t>
      </w:r>
      <w:r w:rsidRPr="006247E0">
        <w:rPr>
          <w:sz w:val="26"/>
        </w:rPr>
        <w:t>：《</w:t>
      </w:r>
      <w:r w:rsidRPr="006247E0">
        <w:rPr>
          <w:rFonts w:hint="eastAsia"/>
          <w:sz w:val="26"/>
        </w:rPr>
        <w:t>广西大学马克思主义学院本科生导师制实施办法</w:t>
      </w:r>
      <w:r w:rsidRPr="006247E0">
        <w:rPr>
          <w:sz w:val="26"/>
        </w:rPr>
        <w:t>》</w:t>
      </w:r>
    </w:p>
    <w:p w:rsidR="006247E0" w:rsidRPr="006247E0" w:rsidRDefault="006247E0" w:rsidP="006247E0">
      <w:pPr>
        <w:ind w:firstLineChars="200" w:firstLine="520"/>
        <w:rPr>
          <w:sz w:val="26"/>
        </w:rPr>
      </w:pPr>
    </w:p>
    <w:p w:rsidR="006247E0" w:rsidRPr="006247E0" w:rsidRDefault="006247E0" w:rsidP="006247E0">
      <w:pPr>
        <w:ind w:firstLineChars="200" w:firstLine="520"/>
        <w:jc w:val="right"/>
        <w:rPr>
          <w:sz w:val="26"/>
        </w:rPr>
      </w:pPr>
      <w:r w:rsidRPr="006247E0">
        <w:rPr>
          <w:rFonts w:hint="eastAsia"/>
          <w:sz w:val="26"/>
        </w:rPr>
        <w:t>广西</w:t>
      </w:r>
      <w:r w:rsidRPr="006247E0">
        <w:rPr>
          <w:sz w:val="26"/>
        </w:rPr>
        <w:t>大学马</w:t>
      </w:r>
      <w:r w:rsidRPr="006247E0">
        <w:rPr>
          <w:rFonts w:hint="eastAsia"/>
          <w:sz w:val="26"/>
        </w:rPr>
        <w:t>克</w:t>
      </w:r>
      <w:r w:rsidRPr="006247E0">
        <w:rPr>
          <w:sz w:val="26"/>
        </w:rPr>
        <w:t>思主义学院</w:t>
      </w:r>
    </w:p>
    <w:p w:rsidR="002A68A0" w:rsidRPr="00545C04" w:rsidRDefault="006247E0" w:rsidP="00545C04">
      <w:pPr>
        <w:ind w:firstLineChars="200" w:firstLine="520"/>
        <w:jc w:val="right"/>
        <w:rPr>
          <w:sz w:val="26"/>
        </w:rPr>
      </w:pPr>
      <w:r w:rsidRPr="006247E0">
        <w:rPr>
          <w:rFonts w:hint="eastAsia"/>
          <w:sz w:val="26"/>
        </w:rPr>
        <w:t>20</w:t>
      </w:r>
      <w:r w:rsidR="002D0B07">
        <w:rPr>
          <w:sz w:val="26"/>
        </w:rPr>
        <w:t>19</w:t>
      </w:r>
      <w:r w:rsidRPr="006247E0">
        <w:rPr>
          <w:rFonts w:hint="eastAsia"/>
          <w:sz w:val="26"/>
        </w:rPr>
        <w:t>年</w:t>
      </w:r>
      <w:r w:rsidR="00F803D9">
        <w:rPr>
          <w:sz w:val="26"/>
        </w:rPr>
        <w:t>09</w:t>
      </w:r>
      <w:r w:rsidRPr="006247E0">
        <w:rPr>
          <w:rFonts w:hint="eastAsia"/>
          <w:sz w:val="26"/>
        </w:rPr>
        <w:t>月</w:t>
      </w:r>
      <w:r w:rsidR="00F803D9">
        <w:rPr>
          <w:sz w:val="26"/>
        </w:rPr>
        <w:t>12</w:t>
      </w:r>
      <w:bookmarkStart w:id="0" w:name="_GoBack"/>
      <w:bookmarkEnd w:id="0"/>
      <w:r w:rsidRPr="006247E0">
        <w:rPr>
          <w:rFonts w:hint="eastAsia"/>
          <w:sz w:val="26"/>
        </w:rPr>
        <w:t>日</w:t>
      </w:r>
    </w:p>
    <w:sectPr w:rsidR="002A68A0" w:rsidRPr="00545C04" w:rsidSect="00CB65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8C0" w:rsidRDefault="004C48C0" w:rsidP="005E4DAC">
      <w:pPr>
        <w:spacing w:line="240" w:lineRule="auto"/>
      </w:pPr>
      <w:r>
        <w:separator/>
      </w:r>
    </w:p>
  </w:endnote>
  <w:endnote w:type="continuationSeparator" w:id="0">
    <w:p w:rsidR="004C48C0" w:rsidRDefault="004C48C0" w:rsidP="005E4D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8C0" w:rsidRDefault="004C48C0" w:rsidP="005E4DAC">
      <w:pPr>
        <w:spacing w:line="240" w:lineRule="auto"/>
      </w:pPr>
      <w:r>
        <w:separator/>
      </w:r>
    </w:p>
  </w:footnote>
  <w:footnote w:type="continuationSeparator" w:id="0">
    <w:p w:rsidR="004C48C0" w:rsidRDefault="004C48C0" w:rsidP="005E4DA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39C9"/>
    <w:rsid w:val="00025697"/>
    <w:rsid w:val="00101C40"/>
    <w:rsid w:val="00110839"/>
    <w:rsid w:val="002A68A0"/>
    <w:rsid w:val="002D0B07"/>
    <w:rsid w:val="003A39C9"/>
    <w:rsid w:val="004C48C0"/>
    <w:rsid w:val="00545C04"/>
    <w:rsid w:val="005C5817"/>
    <w:rsid w:val="005E4DAC"/>
    <w:rsid w:val="006247E0"/>
    <w:rsid w:val="008649AD"/>
    <w:rsid w:val="009F7A14"/>
    <w:rsid w:val="00A042BC"/>
    <w:rsid w:val="00AD6B26"/>
    <w:rsid w:val="00B07146"/>
    <w:rsid w:val="00B83FB8"/>
    <w:rsid w:val="00C23025"/>
    <w:rsid w:val="00CB6589"/>
    <w:rsid w:val="00DB3806"/>
    <w:rsid w:val="00EE5B72"/>
    <w:rsid w:val="00F803D9"/>
    <w:rsid w:val="00F95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B1B233-E047-406C-99BC-B632E7A0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kern w:val="2"/>
        <w:sz w:val="24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5580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5E4D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E4DA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E4DAC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E4DA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25697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256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3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8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2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93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15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90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981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60BED-CC40-4309-B014-3F9CB44C1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wang</dc:creator>
  <cp:keywords/>
  <dc:description/>
  <cp:lastModifiedBy>dell</cp:lastModifiedBy>
  <cp:revision>12</cp:revision>
  <cp:lastPrinted>2017-10-25T02:58:00Z</cp:lastPrinted>
  <dcterms:created xsi:type="dcterms:W3CDTF">2017-10-24T01:18:00Z</dcterms:created>
  <dcterms:modified xsi:type="dcterms:W3CDTF">2019-09-12T05:07:00Z</dcterms:modified>
</cp:coreProperties>
</file>